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0B" w:rsidRDefault="00F5430B" w:rsidP="00F5430B">
      <w:pPr>
        <w:pStyle w:val="2"/>
        <w:widowControl/>
        <w:spacing w:beforeAutospacing="0" w:afterAutospacing="0" w:line="700" w:lineRule="exact"/>
        <w:jc w:val="center"/>
        <w:rPr>
          <w:rFonts w:ascii="微软雅黑" w:eastAsia="微软雅黑" w:hAnsi="微软雅黑" w:cs="微软雅黑" w:hint="default"/>
          <w:color w:val="3E3E3E"/>
          <w:sz w:val="22"/>
          <w:szCs w:val="22"/>
        </w:rPr>
      </w:pPr>
      <w:r>
        <w:rPr>
          <w:sz w:val="33"/>
          <w:szCs w:val="33"/>
        </w:rPr>
        <w:t>2022年闽南师范大学教职工读书节活动获奖名单</w:t>
      </w:r>
    </w:p>
    <w:p w:rsidR="00F5430B" w:rsidRPr="00F5430B" w:rsidRDefault="00F5430B" w:rsidP="00F5430B">
      <w:pPr>
        <w:pStyle w:val="a3"/>
        <w:widowControl/>
        <w:spacing w:beforeAutospacing="0" w:afterAutospacing="0" w:line="525" w:lineRule="atLeast"/>
        <w:ind w:left="226" w:right="226" w:firstLine="420"/>
        <w:jc w:val="center"/>
        <w:rPr>
          <w:rFonts w:ascii="微软雅黑" w:eastAsia="微软雅黑" w:hAnsi="微软雅黑" w:cs="微软雅黑"/>
          <w:color w:val="3E3E3E"/>
          <w:sz w:val="22"/>
          <w:szCs w:val="22"/>
        </w:rPr>
      </w:pPr>
    </w:p>
    <w:p w:rsidR="00E96E98" w:rsidRPr="00E96E98" w:rsidRDefault="00E96E98" w:rsidP="00E96E98">
      <w:pPr>
        <w:pStyle w:val="a3"/>
        <w:widowControl/>
        <w:spacing w:beforeAutospacing="0" w:afterAutospacing="0" w:line="525" w:lineRule="atLeast"/>
        <w:ind w:left="226" w:right="226" w:firstLine="420"/>
        <w:jc w:val="center"/>
        <w:rPr>
          <w:rFonts w:ascii="微软雅黑" w:eastAsia="微软雅黑" w:hAnsi="微软雅黑" w:cs="微软雅黑"/>
          <w:b/>
          <w:color w:val="3E3E3E"/>
          <w:sz w:val="22"/>
          <w:szCs w:val="22"/>
        </w:rPr>
      </w:pPr>
      <w:r>
        <w:rPr>
          <w:rFonts w:ascii="微软雅黑" w:eastAsia="微软雅黑" w:hAnsi="微软雅黑" w:cs="微软雅黑" w:hint="eastAsia"/>
          <w:b/>
          <w:color w:val="3E3E3E"/>
          <w:sz w:val="22"/>
          <w:szCs w:val="22"/>
        </w:rPr>
        <w:t>一、</w:t>
      </w:r>
      <w:r w:rsidRPr="00E96E98">
        <w:rPr>
          <w:rFonts w:ascii="微软雅黑" w:eastAsia="微软雅黑" w:hAnsi="微软雅黑" w:cs="微软雅黑" w:hint="eastAsia"/>
          <w:b/>
          <w:color w:val="3E3E3E"/>
          <w:sz w:val="22"/>
          <w:szCs w:val="22"/>
        </w:rPr>
        <w:t xml:space="preserve"> </w:t>
      </w:r>
      <w:r w:rsidRPr="00E96E98">
        <w:rPr>
          <w:rFonts w:ascii="微软雅黑" w:eastAsia="微软雅黑" w:hAnsi="微软雅黑" w:cs="微软雅黑" w:hint="eastAsia"/>
          <w:b/>
          <w:color w:val="3E3E3E"/>
          <w:sz w:val="22"/>
          <w:szCs w:val="22"/>
        </w:rPr>
        <w:t>“喜迎二十大 阅读向未来”阅读打卡获奖名单</w:t>
      </w:r>
    </w:p>
    <w:tbl>
      <w:tblPr>
        <w:tblW w:w="8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3"/>
        <w:gridCol w:w="2173"/>
        <w:gridCol w:w="4204"/>
      </w:tblGrid>
      <w:tr w:rsidR="00E96E98" w:rsidTr="00005061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奖项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单位</w:t>
            </w:r>
          </w:p>
        </w:tc>
      </w:tr>
      <w:tr w:rsidR="00E96E98" w:rsidTr="00005061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一等奖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王素娜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图书馆</w:t>
            </w:r>
          </w:p>
        </w:tc>
      </w:tr>
      <w:tr w:rsidR="00E96E98" w:rsidTr="00005061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一等奖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谭新星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教务处</w:t>
            </w:r>
          </w:p>
        </w:tc>
      </w:tr>
      <w:tr w:rsidR="00E96E98" w:rsidTr="00005061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一等奖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卢成晓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图书馆</w:t>
            </w:r>
          </w:p>
        </w:tc>
      </w:tr>
      <w:tr w:rsidR="00E96E98" w:rsidTr="00005061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二等奖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张艳红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图书馆</w:t>
            </w:r>
          </w:p>
        </w:tc>
      </w:tr>
      <w:tr w:rsidR="00E96E98" w:rsidTr="00005061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二等奖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盛立琨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图书馆</w:t>
            </w:r>
          </w:p>
        </w:tc>
      </w:tr>
      <w:tr w:rsidR="00E96E98" w:rsidTr="00005061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二等奖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吴栋辉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图书馆</w:t>
            </w:r>
          </w:p>
        </w:tc>
      </w:tr>
      <w:tr w:rsidR="00E96E98" w:rsidTr="00005061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二等奖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江亚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图书馆</w:t>
            </w:r>
          </w:p>
        </w:tc>
      </w:tr>
      <w:tr w:rsidR="00E96E98" w:rsidTr="00005061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二等奖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肖竹青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图书馆</w:t>
            </w:r>
          </w:p>
        </w:tc>
      </w:tr>
      <w:tr w:rsidR="00E96E98" w:rsidTr="00005061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二等奖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艾玲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图书馆</w:t>
            </w:r>
          </w:p>
        </w:tc>
      </w:tr>
      <w:tr w:rsidR="00E96E98" w:rsidTr="000050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二等奖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张宁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马克思主义学院</w:t>
            </w:r>
          </w:p>
        </w:tc>
      </w:tr>
      <w:tr w:rsidR="00E96E98" w:rsidTr="000050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二等奖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杨秀雯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生物科学与技术学院</w:t>
            </w:r>
          </w:p>
        </w:tc>
      </w:tr>
      <w:tr w:rsidR="00E96E98" w:rsidTr="000050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三等奖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张春燕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图书馆</w:t>
            </w:r>
          </w:p>
        </w:tc>
      </w:tr>
      <w:tr w:rsidR="00E96E98" w:rsidTr="000050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三等奖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郭艺美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图书馆</w:t>
            </w:r>
          </w:p>
        </w:tc>
      </w:tr>
      <w:tr w:rsidR="00E96E98" w:rsidTr="000050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三等奖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陈利华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新闻传播学院</w:t>
            </w:r>
          </w:p>
        </w:tc>
      </w:tr>
      <w:tr w:rsidR="00E96E98" w:rsidTr="000050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lastRenderedPageBreak/>
              <w:t>三等奖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管豪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商学院</w:t>
            </w:r>
          </w:p>
        </w:tc>
      </w:tr>
      <w:tr w:rsidR="00E96E98" w:rsidTr="000050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三等奖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刘婉晴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文学院</w:t>
            </w:r>
          </w:p>
        </w:tc>
      </w:tr>
      <w:tr w:rsidR="00E96E98" w:rsidTr="000050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三等奖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罗亚兰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图书馆</w:t>
            </w:r>
          </w:p>
        </w:tc>
      </w:tr>
      <w:tr w:rsidR="00E96E98" w:rsidTr="000050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三等奖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赵立红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图书馆</w:t>
            </w:r>
          </w:p>
        </w:tc>
      </w:tr>
      <w:tr w:rsidR="00E96E98" w:rsidTr="000050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三等奖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李安琪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图书馆</w:t>
            </w:r>
          </w:p>
        </w:tc>
      </w:tr>
      <w:tr w:rsidR="00E96E98" w:rsidTr="000050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三等奖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钟玲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图书馆</w:t>
            </w:r>
          </w:p>
        </w:tc>
      </w:tr>
      <w:tr w:rsidR="00E96E98" w:rsidTr="000050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三等奖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吴锦辉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图书馆</w:t>
            </w:r>
          </w:p>
        </w:tc>
      </w:tr>
      <w:tr w:rsidR="00E96E98" w:rsidTr="000050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三等奖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王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祈</w:t>
            </w:r>
            <w:proofErr w:type="gramEnd"/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成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图书馆</w:t>
            </w:r>
          </w:p>
        </w:tc>
      </w:tr>
      <w:tr w:rsidR="00E96E98" w:rsidTr="000050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三等奖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陈丽春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外国语学院</w:t>
            </w:r>
          </w:p>
        </w:tc>
      </w:tr>
      <w:tr w:rsidR="00E96E98" w:rsidTr="000050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三等奖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蒋湘平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体育学院</w:t>
            </w:r>
          </w:p>
        </w:tc>
      </w:tr>
      <w:tr w:rsidR="00E96E98" w:rsidTr="000050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三等奖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张智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图书馆</w:t>
            </w:r>
          </w:p>
        </w:tc>
      </w:tr>
      <w:tr w:rsidR="00E96E98" w:rsidTr="000050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三等奖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李雪芬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海外教育学院</w:t>
            </w:r>
          </w:p>
        </w:tc>
      </w:tr>
      <w:tr w:rsidR="00E96E98" w:rsidTr="000050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三等奖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张锐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新闻传播学院</w:t>
            </w:r>
          </w:p>
        </w:tc>
      </w:tr>
      <w:tr w:rsidR="00E96E98" w:rsidTr="000050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三等奖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钟晶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外国语学院</w:t>
            </w:r>
          </w:p>
        </w:tc>
      </w:tr>
      <w:tr w:rsidR="00E96E98" w:rsidTr="0000506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三等奖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宋惠丽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外国语学院</w:t>
            </w:r>
          </w:p>
        </w:tc>
      </w:tr>
    </w:tbl>
    <w:p w:rsidR="00E96E98" w:rsidRDefault="00E96E98" w:rsidP="00E96E98">
      <w:pPr>
        <w:pStyle w:val="a3"/>
        <w:widowControl/>
        <w:spacing w:beforeAutospacing="0" w:afterAutospacing="0" w:line="525" w:lineRule="atLeast"/>
        <w:ind w:left="226" w:right="226" w:firstLine="420"/>
        <w:jc w:val="both"/>
        <w:rPr>
          <w:rFonts w:ascii="微软雅黑" w:eastAsia="微软雅黑" w:hAnsi="微软雅黑" w:cs="微软雅黑"/>
          <w:color w:val="3E3E3E"/>
          <w:sz w:val="22"/>
          <w:szCs w:val="22"/>
        </w:rPr>
      </w:pPr>
    </w:p>
    <w:p w:rsidR="00E96E98" w:rsidRPr="00E96E98" w:rsidRDefault="00E91CEF" w:rsidP="00E96E98">
      <w:pPr>
        <w:pStyle w:val="a3"/>
        <w:widowControl/>
        <w:spacing w:beforeAutospacing="0" w:afterAutospacing="0" w:line="525" w:lineRule="atLeast"/>
        <w:ind w:left="226" w:right="226" w:firstLine="420"/>
        <w:jc w:val="center"/>
        <w:rPr>
          <w:rFonts w:ascii="微软雅黑" w:eastAsia="微软雅黑" w:hAnsi="微软雅黑" w:cs="微软雅黑"/>
          <w:b/>
          <w:color w:val="3E3E3E"/>
          <w:sz w:val="22"/>
          <w:szCs w:val="22"/>
        </w:rPr>
      </w:pPr>
      <w:r>
        <w:rPr>
          <w:rFonts w:ascii="微软雅黑" w:eastAsia="微软雅黑" w:hAnsi="微软雅黑" w:cs="微软雅黑" w:hint="eastAsia"/>
          <w:b/>
          <w:color w:val="3E3E3E"/>
          <w:sz w:val="22"/>
          <w:szCs w:val="22"/>
        </w:rPr>
        <w:t>二、</w:t>
      </w:r>
      <w:r w:rsidR="00E96E98" w:rsidRPr="00E96E98">
        <w:rPr>
          <w:rFonts w:ascii="微软雅黑" w:eastAsia="微软雅黑" w:hAnsi="微软雅黑" w:cs="微软雅黑" w:hint="eastAsia"/>
          <w:b/>
          <w:color w:val="3E3E3E"/>
          <w:sz w:val="22"/>
          <w:szCs w:val="22"/>
        </w:rPr>
        <w:t>“翰墨书香 清音雅韵”朗读大赛获奖名单</w:t>
      </w:r>
      <w:bookmarkStart w:id="0" w:name="_GoBack"/>
      <w:bookmarkEnd w:id="0"/>
    </w:p>
    <w:tbl>
      <w:tblPr>
        <w:tblW w:w="8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2"/>
        <w:gridCol w:w="2582"/>
        <w:gridCol w:w="3386"/>
      </w:tblGrid>
      <w:tr w:rsidR="00E96E98" w:rsidTr="00005061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奖项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单位</w:t>
            </w:r>
          </w:p>
        </w:tc>
      </w:tr>
      <w:tr w:rsidR="00E96E98" w:rsidTr="00005061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lastRenderedPageBreak/>
              <w:t>一等奖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黄帆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外国语学院</w:t>
            </w:r>
          </w:p>
        </w:tc>
      </w:tr>
      <w:tr w:rsidR="00E96E98" w:rsidTr="00005061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一等奖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林丹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丹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文学院</w:t>
            </w:r>
          </w:p>
        </w:tc>
      </w:tr>
      <w:tr w:rsidR="00E96E98" w:rsidTr="00005061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二等奖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刘丽华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教务处</w:t>
            </w:r>
          </w:p>
        </w:tc>
      </w:tr>
      <w:tr w:rsidR="00E96E98" w:rsidTr="00005061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二等奖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张荣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荣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文学院</w:t>
            </w:r>
          </w:p>
        </w:tc>
      </w:tr>
      <w:tr w:rsidR="00E96E98" w:rsidTr="00005061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三等奖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赵君丽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图书馆</w:t>
            </w:r>
          </w:p>
        </w:tc>
      </w:tr>
      <w:tr w:rsidR="00E96E98" w:rsidTr="00005061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三等奖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路保俊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文学院</w:t>
            </w:r>
          </w:p>
        </w:tc>
      </w:tr>
      <w:tr w:rsidR="00E96E98" w:rsidTr="00005061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三等奖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吴锦辉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图书馆</w:t>
            </w:r>
          </w:p>
        </w:tc>
      </w:tr>
      <w:tr w:rsidR="00E96E98" w:rsidTr="00005061">
        <w:trPr>
          <w:trHeight w:val="37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三等奖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吴思敏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E96E98" w:rsidRDefault="00E96E98" w:rsidP="00005061">
            <w:pPr>
              <w:pStyle w:val="a3"/>
              <w:widowControl/>
              <w:spacing w:beforeAutospacing="0" w:afterAutospacing="0" w:line="525" w:lineRule="atLeast"/>
              <w:ind w:left="226" w:right="226" w:firstLine="420"/>
              <w:jc w:val="both"/>
              <w:rPr>
                <w:rFonts w:ascii="微软雅黑" w:eastAsia="微软雅黑" w:hAnsi="微软雅黑" w:cs="微软雅黑"/>
                <w:color w:val="3E3E3E"/>
                <w:sz w:val="22"/>
                <w:szCs w:val="22"/>
              </w:rPr>
            </w:pPr>
            <w:r>
              <w:rPr>
                <w:rFonts w:ascii="微软雅黑" w:eastAsia="微软雅黑" w:hAnsi="微软雅黑" w:cs="微软雅黑" w:hint="eastAsia"/>
                <w:color w:val="3E3E3E"/>
                <w:sz w:val="22"/>
                <w:szCs w:val="22"/>
              </w:rPr>
              <w:t>文学院</w:t>
            </w:r>
          </w:p>
        </w:tc>
      </w:tr>
    </w:tbl>
    <w:p w:rsidR="00286CEB" w:rsidRDefault="00286CEB"/>
    <w:sectPr w:rsidR="00286C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7D4" w:rsidRDefault="00ED77D4" w:rsidP="00E96E98">
      <w:r>
        <w:separator/>
      </w:r>
    </w:p>
  </w:endnote>
  <w:endnote w:type="continuationSeparator" w:id="0">
    <w:p w:rsidR="00ED77D4" w:rsidRDefault="00ED77D4" w:rsidP="00E9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7D4" w:rsidRDefault="00ED77D4" w:rsidP="00E96E98">
      <w:r>
        <w:separator/>
      </w:r>
    </w:p>
  </w:footnote>
  <w:footnote w:type="continuationSeparator" w:id="0">
    <w:p w:rsidR="00ED77D4" w:rsidRDefault="00ED77D4" w:rsidP="00E96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0B"/>
    <w:rsid w:val="00286CEB"/>
    <w:rsid w:val="00E91CEF"/>
    <w:rsid w:val="00E96E98"/>
    <w:rsid w:val="00ED77D4"/>
    <w:rsid w:val="00F5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0B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nhideWhenUsed/>
    <w:qFormat/>
    <w:rsid w:val="00F5430B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430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2Char">
    <w:name w:val="标题 2 Char"/>
    <w:basedOn w:val="a0"/>
    <w:link w:val="2"/>
    <w:rsid w:val="00F5430B"/>
    <w:rPr>
      <w:rFonts w:ascii="宋体" w:eastAsia="宋体" w:hAnsi="宋体" w:cs="Times New Roman"/>
      <w:b/>
      <w:bCs/>
      <w:kern w:val="0"/>
      <w:sz w:val="36"/>
      <w:szCs w:val="36"/>
    </w:rPr>
  </w:style>
  <w:style w:type="paragraph" w:styleId="a4">
    <w:name w:val="header"/>
    <w:basedOn w:val="a"/>
    <w:link w:val="Char"/>
    <w:uiPriority w:val="99"/>
    <w:unhideWhenUsed/>
    <w:rsid w:val="00E96E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96E9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96E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96E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0B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nhideWhenUsed/>
    <w:qFormat/>
    <w:rsid w:val="00F5430B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430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2Char">
    <w:name w:val="标题 2 Char"/>
    <w:basedOn w:val="a0"/>
    <w:link w:val="2"/>
    <w:rsid w:val="00F5430B"/>
    <w:rPr>
      <w:rFonts w:ascii="宋体" w:eastAsia="宋体" w:hAnsi="宋体" w:cs="Times New Roman"/>
      <w:b/>
      <w:bCs/>
      <w:kern w:val="0"/>
      <w:sz w:val="36"/>
      <w:szCs w:val="36"/>
    </w:rPr>
  </w:style>
  <w:style w:type="paragraph" w:styleId="a4">
    <w:name w:val="header"/>
    <w:basedOn w:val="a"/>
    <w:link w:val="Char"/>
    <w:uiPriority w:val="99"/>
    <w:unhideWhenUsed/>
    <w:rsid w:val="00E96E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96E9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96E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96E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88</Words>
  <Characters>506</Characters>
  <Application>Microsoft Office Word</Application>
  <DocSecurity>0</DocSecurity>
  <Lines>4</Lines>
  <Paragraphs>1</Paragraphs>
  <ScaleCrop>false</ScaleCrop>
  <Company>微软中国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蔡志云</dc:creator>
  <cp:lastModifiedBy>蔡志云</cp:lastModifiedBy>
  <cp:revision>4</cp:revision>
  <dcterms:created xsi:type="dcterms:W3CDTF">2022-05-26T09:01:00Z</dcterms:created>
  <dcterms:modified xsi:type="dcterms:W3CDTF">2022-05-27T02:20:00Z</dcterms:modified>
</cp:coreProperties>
</file>